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680" w:rsidRPr="008638CE" w:rsidP="004E268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8638CE">
        <w:rPr>
          <w:sz w:val="24"/>
          <w:szCs w:val="24"/>
          <w:lang w:eastAsia="ru-RU"/>
        </w:rPr>
        <w:t>Дело № 5-</w:t>
      </w:r>
      <w:r w:rsidRPr="008638CE" w:rsidR="000458A8">
        <w:rPr>
          <w:sz w:val="24"/>
          <w:szCs w:val="24"/>
          <w:lang w:eastAsia="ru-RU"/>
        </w:rPr>
        <w:t>120</w:t>
      </w:r>
      <w:r w:rsidRPr="008638CE" w:rsidR="00312E96">
        <w:rPr>
          <w:sz w:val="24"/>
          <w:szCs w:val="24"/>
          <w:lang w:eastAsia="ru-RU"/>
        </w:rPr>
        <w:t>3</w:t>
      </w:r>
      <w:r w:rsidRPr="008638CE">
        <w:rPr>
          <w:sz w:val="24"/>
          <w:szCs w:val="24"/>
          <w:lang w:eastAsia="ru-RU"/>
        </w:rPr>
        <w:t>-200</w:t>
      </w:r>
      <w:r w:rsidRPr="008638CE">
        <w:rPr>
          <w:sz w:val="24"/>
          <w:szCs w:val="24"/>
          <w:lang w:eastAsia="ru-RU"/>
        </w:rPr>
        <w:t>4</w:t>
      </w:r>
      <w:r w:rsidRPr="008638CE">
        <w:rPr>
          <w:sz w:val="24"/>
          <w:szCs w:val="24"/>
          <w:lang w:eastAsia="ru-RU"/>
        </w:rPr>
        <w:t>/202</w:t>
      </w:r>
      <w:r w:rsidRPr="008638CE" w:rsidR="009649A4">
        <w:rPr>
          <w:sz w:val="24"/>
          <w:szCs w:val="24"/>
          <w:lang w:eastAsia="ru-RU"/>
        </w:rPr>
        <w:t>5</w:t>
      </w:r>
    </w:p>
    <w:p w:rsidR="004E2680" w:rsidRPr="008638CE" w:rsidP="004E2680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8638CE">
        <w:rPr>
          <w:sz w:val="24"/>
          <w:szCs w:val="24"/>
          <w:lang w:eastAsia="ru-RU"/>
        </w:rPr>
        <w:t xml:space="preserve">ПОСТАНОВЛЕНИЕ </w:t>
      </w:r>
    </w:p>
    <w:p w:rsidR="004E2680" w:rsidRPr="008638CE" w:rsidP="004E2680">
      <w:pPr>
        <w:jc w:val="center"/>
        <w:rPr>
          <w:rFonts w:ascii="Times New Roman" w:eastAsia="Calibri" w:hAnsi="Times New Roman" w:cs="Times New Roman"/>
          <w:color w:val="auto"/>
        </w:rPr>
      </w:pPr>
      <w:r w:rsidRPr="008638CE">
        <w:rPr>
          <w:rFonts w:ascii="Times New Roman" w:eastAsia="Calibri" w:hAnsi="Times New Roman" w:cs="Times New Roman"/>
          <w:color w:val="auto"/>
        </w:rPr>
        <w:t>о назначении административного наказания</w:t>
      </w:r>
    </w:p>
    <w:p w:rsidR="004E2680" w:rsidRPr="008638CE" w:rsidP="004E2680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4E2680" w:rsidRPr="008638CE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8638CE">
        <w:rPr>
          <w:sz w:val="24"/>
          <w:szCs w:val="24"/>
        </w:rPr>
        <w:t>28 октября</w:t>
      </w:r>
      <w:r w:rsidRPr="008638CE" w:rsidR="009649A4">
        <w:rPr>
          <w:sz w:val="24"/>
          <w:szCs w:val="24"/>
        </w:rPr>
        <w:t xml:space="preserve"> 2025</w:t>
      </w:r>
      <w:r w:rsidRPr="008638CE">
        <w:rPr>
          <w:sz w:val="24"/>
          <w:szCs w:val="24"/>
        </w:rPr>
        <w:t xml:space="preserve"> года                                                                </w:t>
      </w:r>
      <w:r w:rsidRPr="008638CE">
        <w:rPr>
          <w:sz w:val="24"/>
          <w:szCs w:val="24"/>
        </w:rPr>
        <w:t xml:space="preserve">                           </w:t>
      </w:r>
      <w:r w:rsidRPr="008638CE">
        <w:rPr>
          <w:sz w:val="24"/>
          <w:szCs w:val="24"/>
        </w:rPr>
        <w:t>г. Нефтеюганск</w:t>
      </w:r>
    </w:p>
    <w:p w:rsidR="004E2680" w:rsidRPr="008638CE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DD0B50" w:rsidRPr="008638CE" w:rsidP="004E2680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8638CE">
        <w:rPr>
          <w:sz w:val="24"/>
          <w:szCs w:val="24"/>
        </w:rPr>
        <w:tab/>
        <w:t>Мировой судья судебного участка №</w:t>
      </w:r>
      <w:r w:rsidRPr="008638CE">
        <w:rPr>
          <w:sz w:val="24"/>
          <w:szCs w:val="24"/>
        </w:rPr>
        <w:t xml:space="preserve"> </w:t>
      </w:r>
      <w:r w:rsidRPr="008638CE">
        <w:rPr>
          <w:sz w:val="24"/>
          <w:szCs w:val="24"/>
        </w:rPr>
        <w:t xml:space="preserve">3 </w:t>
      </w:r>
      <w:r w:rsidRPr="008638CE">
        <w:rPr>
          <w:sz w:val="24"/>
          <w:szCs w:val="24"/>
        </w:rPr>
        <w:t>Нефтеюганского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8638CE">
        <w:rPr>
          <w:sz w:val="24"/>
          <w:szCs w:val="24"/>
          <w:lang w:eastAsia="ru-RU"/>
        </w:rPr>
        <w:t>:</w:t>
      </w:r>
    </w:p>
    <w:p w:rsidR="00DD0B50" w:rsidRPr="008638CE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>Агаяна</w:t>
      </w:r>
      <w:r w:rsidRPr="008638CE">
        <w:rPr>
          <w:sz w:val="24"/>
          <w:szCs w:val="24"/>
        </w:rPr>
        <w:t xml:space="preserve"> А.Г.</w:t>
      </w:r>
      <w:r w:rsidRPr="008638CE">
        <w:rPr>
          <w:sz w:val="24"/>
          <w:szCs w:val="24"/>
        </w:rPr>
        <w:t xml:space="preserve">, </w:t>
      </w:r>
      <w:r w:rsidRPr="008638CE">
        <w:rPr>
          <w:sz w:val="24"/>
          <w:szCs w:val="24"/>
          <w:lang w:eastAsia="ru-RU"/>
        </w:rPr>
        <w:t>***</w:t>
      </w:r>
      <w:r w:rsidRPr="008638CE">
        <w:rPr>
          <w:sz w:val="24"/>
          <w:szCs w:val="24"/>
          <w:lang w:eastAsia="ru-RU"/>
        </w:rPr>
        <w:t xml:space="preserve"> </w:t>
      </w:r>
      <w:r w:rsidRPr="008638CE">
        <w:rPr>
          <w:sz w:val="24"/>
          <w:szCs w:val="24"/>
        </w:rPr>
        <w:t>года рождения, уроженца</w:t>
      </w:r>
      <w:r w:rsidRPr="008638CE" w:rsidR="00023DBD">
        <w:rPr>
          <w:sz w:val="24"/>
          <w:szCs w:val="24"/>
        </w:rPr>
        <w:t xml:space="preserve"> </w:t>
      </w:r>
      <w:r w:rsidRPr="008638CE">
        <w:rPr>
          <w:sz w:val="24"/>
          <w:szCs w:val="24"/>
          <w:lang w:eastAsia="ru-RU"/>
        </w:rPr>
        <w:t>***</w:t>
      </w:r>
      <w:r w:rsidRPr="008638CE" w:rsidR="009649A4">
        <w:rPr>
          <w:sz w:val="24"/>
          <w:szCs w:val="24"/>
        </w:rPr>
        <w:t>,</w:t>
      </w:r>
      <w:r w:rsidRPr="008638CE" w:rsidR="009C637C">
        <w:rPr>
          <w:sz w:val="24"/>
          <w:szCs w:val="24"/>
        </w:rPr>
        <w:t xml:space="preserve"> не</w:t>
      </w:r>
      <w:r w:rsidRPr="008638CE" w:rsidR="00A94966">
        <w:rPr>
          <w:sz w:val="24"/>
          <w:szCs w:val="24"/>
        </w:rPr>
        <w:t>работающего, з</w:t>
      </w:r>
      <w:r w:rsidRPr="008638CE" w:rsidR="009542BB">
        <w:rPr>
          <w:sz w:val="24"/>
          <w:szCs w:val="24"/>
        </w:rPr>
        <w:t>а</w:t>
      </w:r>
      <w:r w:rsidRPr="008638CE">
        <w:rPr>
          <w:sz w:val="24"/>
          <w:szCs w:val="24"/>
        </w:rPr>
        <w:t xml:space="preserve">регистрированного </w:t>
      </w:r>
      <w:r w:rsidRPr="008638CE" w:rsidR="009C637C">
        <w:rPr>
          <w:sz w:val="24"/>
          <w:szCs w:val="24"/>
        </w:rPr>
        <w:t>и</w:t>
      </w:r>
      <w:r w:rsidRPr="008638CE" w:rsidR="00023DBD">
        <w:rPr>
          <w:sz w:val="24"/>
          <w:szCs w:val="24"/>
        </w:rPr>
        <w:t xml:space="preserve"> </w:t>
      </w:r>
      <w:r w:rsidRPr="008638CE" w:rsidR="00A94966">
        <w:rPr>
          <w:sz w:val="24"/>
          <w:szCs w:val="24"/>
        </w:rPr>
        <w:t xml:space="preserve">проживающего по адресу: </w:t>
      </w:r>
      <w:r w:rsidRPr="008638CE">
        <w:rPr>
          <w:sz w:val="24"/>
          <w:szCs w:val="24"/>
          <w:lang w:eastAsia="ru-RU"/>
        </w:rPr>
        <w:t>***</w:t>
      </w:r>
      <w:r w:rsidRPr="008638CE" w:rsidR="00A94966">
        <w:rPr>
          <w:sz w:val="24"/>
          <w:szCs w:val="24"/>
        </w:rPr>
        <w:t xml:space="preserve">, </w:t>
      </w:r>
      <w:r w:rsidRPr="008638CE" w:rsidR="009649A4">
        <w:rPr>
          <w:sz w:val="24"/>
          <w:szCs w:val="24"/>
        </w:rPr>
        <w:t>паспорт гражданина РФ</w:t>
      </w:r>
      <w:r w:rsidRPr="008638CE" w:rsidR="004E2680">
        <w:rPr>
          <w:sz w:val="24"/>
          <w:szCs w:val="24"/>
        </w:rPr>
        <w:t xml:space="preserve">: </w:t>
      </w:r>
      <w:r w:rsidRPr="008638CE">
        <w:rPr>
          <w:sz w:val="24"/>
          <w:szCs w:val="24"/>
          <w:lang w:eastAsia="ru-RU"/>
        </w:rPr>
        <w:t>***</w:t>
      </w:r>
      <w:r w:rsidRPr="008638CE" w:rsidR="00A94966">
        <w:rPr>
          <w:sz w:val="24"/>
          <w:szCs w:val="24"/>
        </w:rPr>
        <w:t xml:space="preserve">, 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 xml:space="preserve">в совершении административного правонарушения, </w:t>
      </w:r>
      <w:r w:rsidRPr="008638CE">
        <w:rPr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8638CE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8638CE">
        <w:rPr>
          <w:sz w:val="24"/>
          <w:szCs w:val="24"/>
        </w:rPr>
        <w:t>УСТАНОВИЛ: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>Агаян А.Г</w:t>
      </w:r>
      <w:r w:rsidRPr="008638CE" w:rsidR="002B1D61">
        <w:rPr>
          <w:sz w:val="24"/>
          <w:szCs w:val="24"/>
        </w:rPr>
        <w:t>.</w:t>
      </w:r>
      <w:r w:rsidRPr="008638CE" w:rsidR="00284AE3">
        <w:rPr>
          <w:sz w:val="24"/>
          <w:szCs w:val="24"/>
        </w:rPr>
        <w:t xml:space="preserve">, </w:t>
      </w:r>
      <w:r w:rsidRPr="008638CE" w:rsidR="00312E96">
        <w:rPr>
          <w:sz w:val="24"/>
          <w:szCs w:val="24"/>
        </w:rPr>
        <w:t>16</w:t>
      </w:r>
      <w:r w:rsidRPr="008638CE">
        <w:rPr>
          <w:sz w:val="24"/>
          <w:szCs w:val="24"/>
        </w:rPr>
        <w:t>.10.2025</w:t>
      </w:r>
      <w:r w:rsidRPr="008638CE">
        <w:rPr>
          <w:sz w:val="24"/>
          <w:szCs w:val="24"/>
        </w:rPr>
        <w:t xml:space="preserve">, </w:t>
      </w:r>
      <w:r w:rsidRPr="008638CE">
        <w:rPr>
          <w:sz w:val="24"/>
          <w:szCs w:val="24"/>
        </w:rPr>
        <w:t xml:space="preserve">проживающий по адресу: </w:t>
      </w:r>
      <w:r w:rsidRPr="008638CE">
        <w:rPr>
          <w:sz w:val="24"/>
          <w:szCs w:val="24"/>
          <w:lang w:eastAsia="ru-RU"/>
        </w:rPr>
        <w:t>***</w:t>
      </w:r>
      <w:r w:rsidRPr="008638CE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8638CE" w:rsidR="00312E96">
        <w:rPr>
          <w:sz w:val="24"/>
          <w:szCs w:val="24"/>
        </w:rPr>
        <w:t>15</w:t>
      </w:r>
      <w:r w:rsidRPr="008638CE" w:rsidR="009649A4">
        <w:rPr>
          <w:sz w:val="24"/>
          <w:szCs w:val="24"/>
        </w:rPr>
        <w:t>.</w:t>
      </w:r>
      <w:r w:rsidRPr="008638CE">
        <w:rPr>
          <w:sz w:val="24"/>
          <w:szCs w:val="24"/>
        </w:rPr>
        <w:t>10</w:t>
      </w:r>
      <w:r w:rsidRPr="008638CE" w:rsidR="004E2680">
        <w:rPr>
          <w:sz w:val="24"/>
          <w:szCs w:val="24"/>
        </w:rPr>
        <w:t>.202</w:t>
      </w:r>
      <w:r w:rsidRPr="008638CE">
        <w:rPr>
          <w:sz w:val="24"/>
          <w:szCs w:val="24"/>
        </w:rPr>
        <w:t>5</w:t>
      </w:r>
      <w:r w:rsidRPr="008638CE">
        <w:rPr>
          <w:sz w:val="24"/>
          <w:szCs w:val="24"/>
        </w:rPr>
        <w:t xml:space="preserve">, </w:t>
      </w:r>
      <w:r w:rsidRPr="008638CE" w:rsidR="00A51058">
        <w:rPr>
          <w:sz w:val="24"/>
          <w:szCs w:val="24"/>
        </w:rPr>
        <w:t xml:space="preserve">административный штраф в сумме </w:t>
      </w:r>
      <w:r w:rsidRPr="008638CE" w:rsidR="00312E96">
        <w:rPr>
          <w:sz w:val="24"/>
          <w:szCs w:val="24"/>
        </w:rPr>
        <w:t>1 500</w:t>
      </w:r>
      <w:r w:rsidRPr="008638CE" w:rsidR="00A51058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8638CE" w:rsidR="00A51058">
        <w:rPr>
          <w:sz w:val="24"/>
          <w:szCs w:val="24"/>
        </w:rPr>
        <w:t>фотовидеосъемке</w:t>
      </w:r>
      <w:r w:rsidRPr="008638CE" w:rsidR="00A51058">
        <w:rPr>
          <w:sz w:val="24"/>
          <w:szCs w:val="24"/>
        </w:rPr>
        <w:t xml:space="preserve">) № (УИН) </w:t>
      </w:r>
      <w:r w:rsidRPr="008638CE">
        <w:rPr>
          <w:sz w:val="24"/>
          <w:szCs w:val="24"/>
          <w:lang w:eastAsia="ru-RU"/>
        </w:rPr>
        <w:t>***</w:t>
      </w:r>
      <w:r w:rsidRPr="008638CE">
        <w:rPr>
          <w:sz w:val="24"/>
          <w:szCs w:val="24"/>
          <w:lang w:eastAsia="ru-RU"/>
        </w:rPr>
        <w:t xml:space="preserve"> </w:t>
      </w:r>
      <w:r w:rsidRPr="008638CE" w:rsidR="00A51058">
        <w:rPr>
          <w:sz w:val="24"/>
          <w:szCs w:val="24"/>
        </w:rPr>
        <w:t xml:space="preserve">от </w:t>
      </w:r>
      <w:r w:rsidRPr="008638CE" w:rsidR="00312E96">
        <w:rPr>
          <w:sz w:val="24"/>
          <w:szCs w:val="24"/>
        </w:rPr>
        <w:t>16</w:t>
      </w:r>
      <w:r w:rsidRPr="008638CE">
        <w:rPr>
          <w:sz w:val="24"/>
          <w:szCs w:val="24"/>
        </w:rPr>
        <w:t>.07.2025</w:t>
      </w:r>
      <w:r w:rsidRPr="008638CE" w:rsidR="00A51058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8638CE" w:rsidR="00312E96">
        <w:rPr>
          <w:sz w:val="24"/>
          <w:szCs w:val="24"/>
        </w:rPr>
        <w:t>3</w:t>
      </w:r>
      <w:r w:rsidRPr="008638CE" w:rsidR="00A51058">
        <w:rPr>
          <w:sz w:val="24"/>
          <w:szCs w:val="24"/>
        </w:rPr>
        <w:t xml:space="preserve"> ст. 12.</w:t>
      </w:r>
      <w:r w:rsidRPr="008638CE">
        <w:rPr>
          <w:sz w:val="24"/>
          <w:szCs w:val="24"/>
        </w:rPr>
        <w:t>9</w:t>
      </w:r>
      <w:r w:rsidRPr="008638CE" w:rsidR="00A51058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8638CE" w:rsidR="00023DBD">
        <w:rPr>
          <w:sz w:val="24"/>
          <w:szCs w:val="24"/>
        </w:rPr>
        <w:t xml:space="preserve"> </w:t>
      </w:r>
      <w:r w:rsidRPr="008638CE" w:rsidR="00312E96">
        <w:rPr>
          <w:sz w:val="24"/>
          <w:szCs w:val="24"/>
        </w:rPr>
        <w:t>16</w:t>
      </w:r>
      <w:r w:rsidRPr="008638CE">
        <w:rPr>
          <w:sz w:val="24"/>
          <w:szCs w:val="24"/>
        </w:rPr>
        <w:t>.08.2025</w:t>
      </w:r>
      <w:r w:rsidRPr="008638CE" w:rsidR="00A51058">
        <w:rPr>
          <w:sz w:val="24"/>
          <w:szCs w:val="24"/>
        </w:rPr>
        <w:t>, направленного ему по почте</w:t>
      </w:r>
      <w:r w:rsidRPr="008638CE">
        <w:rPr>
          <w:sz w:val="24"/>
          <w:szCs w:val="24"/>
        </w:rPr>
        <w:t>.</w:t>
      </w:r>
    </w:p>
    <w:p w:rsidR="005D66F1" w:rsidRPr="008638CE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638CE">
        <w:rPr>
          <w:rFonts w:ascii="Times New Roman" w:eastAsia="Times New Roman" w:hAnsi="Times New Roman" w:cs="Times New Roman"/>
          <w:color w:val="auto"/>
        </w:rPr>
        <w:t xml:space="preserve">В судебное </w:t>
      </w:r>
      <w:r w:rsidRPr="008638CE">
        <w:rPr>
          <w:rFonts w:ascii="Times New Roman" w:eastAsia="Times New Roman" w:hAnsi="Times New Roman" w:cs="Times New Roman"/>
          <w:color w:val="auto"/>
        </w:rPr>
        <w:t xml:space="preserve">заседание </w:t>
      </w:r>
      <w:r w:rsidRPr="008638CE" w:rsidR="000458A8">
        <w:rPr>
          <w:rFonts w:ascii="Times New Roman" w:eastAsia="Times New Roman" w:hAnsi="Times New Roman" w:cs="Times New Roman"/>
          <w:color w:val="auto"/>
          <w:lang w:eastAsia="en-US"/>
        </w:rPr>
        <w:t>Агаян А.Г</w:t>
      </w:r>
      <w:r w:rsidRPr="008638CE">
        <w:rPr>
          <w:rFonts w:ascii="Times New Roman" w:eastAsia="Times New Roman" w:hAnsi="Times New Roman" w:cs="Times New Roman"/>
          <w:color w:val="auto"/>
        </w:rPr>
        <w:t xml:space="preserve">., </w:t>
      </w:r>
      <w:r w:rsidRPr="008638CE" w:rsidR="002521FE">
        <w:rPr>
          <w:rFonts w:ascii="Times New Roman" w:eastAsia="Times New Roman" w:hAnsi="Times New Roman" w:cs="Times New Roman"/>
          <w:color w:val="auto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8638CE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012FDC" w:rsidRPr="008638CE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638CE">
        <w:rPr>
          <w:rFonts w:ascii="Times New Roman" w:eastAsia="Times New Roman" w:hAnsi="Times New Roman" w:cs="Times New Roman"/>
          <w:color w:val="auto"/>
        </w:rPr>
        <w:t xml:space="preserve">При таких обстоятельствах, в соответствии </w:t>
      </w:r>
      <w:r w:rsidRPr="008638CE">
        <w:rPr>
          <w:rFonts w:ascii="Times New Roman" w:eastAsia="Times New Roman" w:hAnsi="Times New Roman" w:cs="Times New Roman"/>
          <w:color w:val="auto"/>
        </w:rPr>
        <w:t>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</w:t>
      </w:r>
      <w:r w:rsidRPr="008638CE">
        <w:rPr>
          <w:rFonts w:ascii="Times New Roman" w:eastAsia="Times New Roman" w:hAnsi="Times New Roman" w:cs="Times New Roman"/>
          <w:color w:val="auto"/>
        </w:rPr>
        <w:t xml:space="preserve">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638CE" w:rsidR="000458A8">
        <w:rPr>
          <w:rFonts w:ascii="Times New Roman" w:eastAsia="Times New Roman" w:hAnsi="Times New Roman" w:cs="Times New Roman"/>
          <w:color w:val="auto"/>
          <w:lang w:eastAsia="en-US"/>
        </w:rPr>
        <w:t>Агаяна А.Г</w:t>
      </w:r>
      <w:r w:rsidRPr="008638CE">
        <w:rPr>
          <w:rFonts w:ascii="Times New Roman" w:eastAsia="Times New Roman" w:hAnsi="Times New Roman" w:cs="Times New Roman"/>
          <w:color w:val="auto"/>
        </w:rPr>
        <w:t>. в его отсутствие.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638CE" w:rsidR="000458A8">
        <w:rPr>
          <w:sz w:val="24"/>
          <w:szCs w:val="24"/>
        </w:rPr>
        <w:t>Агаяна А.Г</w:t>
      </w:r>
      <w:r w:rsidRPr="008638CE" w:rsidR="002B1D61">
        <w:rPr>
          <w:sz w:val="24"/>
          <w:szCs w:val="24"/>
        </w:rPr>
        <w:t>.</w:t>
      </w:r>
      <w:r w:rsidRPr="008638CE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 xml:space="preserve">- протоколом об административном правонарушении </w:t>
      </w:r>
      <w:r w:rsidRPr="008638CE">
        <w:rPr>
          <w:sz w:val="24"/>
          <w:szCs w:val="24"/>
          <w:lang w:eastAsia="ru-RU"/>
        </w:rPr>
        <w:t>***</w:t>
      </w:r>
      <w:r w:rsidRPr="008638CE">
        <w:rPr>
          <w:sz w:val="24"/>
          <w:szCs w:val="24"/>
          <w:lang w:eastAsia="ru-RU"/>
        </w:rPr>
        <w:t xml:space="preserve"> </w:t>
      </w:r>
      <w:r w:rsidRPr="008638CE">
        <w:rPr>
          <w:sz w:val="24"/>
          <w:szCs w:val="24"/>
        </w:rPr>
        <w:t xml:space="preserve">от </w:t>
      </w:r>
      <w:r w:rsidRPr="008638CE" w:rsidR="009649A4">
        <w:rPr>
          <w:sz w:val="24"/>
          <w:szCs w:val="24"/>
        </w:rPr>
        <w:t>01.08.2025</w:t>
      </w:r>
      <w:r w:rsidRPr="008638CE">
        <w:rPr>
          <w:sz w:val="24"/>
          <w:szCs w:val="24"/>
        </w:rPr>
        <w:t xml:space="preserve">, согласно которому </w:t>
      </w:r>
      <w:r w:rsidRPr="008638CE" w:rsidR="000458A8">
        <w:rPr>
          <w:sz w:val="24"/>
          <w:szCs w:val="24"/>
        </w:rPr>
        <w:t>Агаян А.Г</w:t>
      </w:r>
      <w:r w:rsidRPr="008638CE" w:rsidR="002B1D61">
        <w:rPr>
          <w:sz w:val="24"/>
          <w:szCs w:val="24"/>
        </w:rPr>
        <w:t>.</w:t>
      </w:r>
      <w:r w:rsidRPr="008638CE" w:rsidR="00023DBD">
        <w:rPr>
          <w:sz w:val="24"/>
          <w:szCs w:val="24"/>
        </w:rPr>
        <w:t xml:space="preserve"> </w:t>
      </w:r>
      <w:r w:rsidRPr="008638CE" w:rsidR="00CD656D">
        <w:rPr>
          <w:sz w:val="24"/>
          <w:szCs w:val="24"/>
        </w:rPr>
        <w:t xml:space="preserve">в установленный срок не уплатил штраф, с его подписью о том, что с данным протоколом ознакомлен, </w:t>
      </w:r>
      <w:r w:rsidRPr="008638CE" w:rsidR="009649A4">
        <w:rPr>
          <w:sz w:val="24"/>
          <w:szCs w:val="24"/>
        </w:rPr>
        <w:t xml:space="preserve">согласен, </w:t>
      </w:r>
      <w:r w:rsidRPr="008638CE" w:rsidR="00CD656D">
        <w:rPr>
          <w:sz w:val="24"/>
          <w:szCs w:val="24"/>
        </w:rPr>
        <w:t>права разъяснены,</w:t>
      </w:r>
      <w:r w:rsidRPr="008638CE" w:rsidR="00AF3C5D">
        <w:rPr>
          <w:sz w:val="24"/>
          <w:szCs w:val="24"/>
        </w:rPr>
        <w:t xml:space="preserve"> </w:t>
      </w:r>
      <w:r w:rsidRPr="008638CE" w:rsidR="00CD656D">
        <w:rPr>
          <w:sz w:val="24"/>
          <w:szCs w:val="24"/>
        </w:rPr>
        <w:t>копию протокола получил</w:t>
      </w:r>
      <w:r w:rsidRPr="008638CE">
        <w:rPr>
          <w:sz w:val="24"/>
          <w:szCs w:val="24"/>
        </w:rPr>
        <w:t>;</w:t>
      </w:r>
    </w:p>
    <w:p w:rsidR="00DD0B50" w:rsidRPr="008638CE" w:rsidP="00312E9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 xml:space="preserve">копией постановления по делу об административном правонарушении </w:t>
      </w:r>
      <w:r w:rsidRPr="008638CE" w:rsidR="009C637C">
        <w:rPr>
          <w:sz w:val="24"/>
          <w:szCs w:val="24"/>
        </w:rPr>
        <w:t xml:space="preserve">УИН </w:t>
      </w:r>
      <w:r w:rsidRPr="008638CE">
        <w:rPr>
          <w:sz w:val="24"/>
          <w:szCs w:val="24"/>
          <w:lang w:eastAsia="ru-RU"/>
        </w:rPr>
        <w:t>***</w:t>
      </w:r>
      <w:r w:rsidRPr="008638CE">
        <w:rPr>
          <w:sz w:val="24"/>
          <w:szCs w:val="24"/>
          <w:lang w:eastAsia="ru-RU"/>
        </w:rPr>
        <w:t xml:space="preserve"> </w:t>
      </w:r>
      <w:r w:rsidRPr="008638CE" w:rsidR="00312E96">
        <w:rPr>
          <w:sz w:val="24"/>
          <w:szCs w:val="24"/>
        </w:rPr>
        <w:t>от 16.07.2025</w:t>
      </w:r>
      <w:r w:rsidRPr="008638CE" w:rsidR="00D656E4">
        <w:rPr>
          <w:sz w:val="24"/>
          <w:szCs w:val="24"/>
        </w:rPr>
        <w:t>,</w:t>
      </w:r>
      <w:r w:rsidRPr="008638CE">
        <w:rPr>
          <w:sz w:val="24"/>
          <w:szCs w:val="24"/>
        </w:rPr>
        <w:t xml:space="preserve"> из которого следует, что </w:t>
      </w:r>
      <w:r w:rsidRPr="008638CE" w:rsidR="000458A8">
        <w:rPr>
          <w:sz w:val="24"/>
          <w:szCs w:val="24"/>
        </w:rPr>
        <w:t>Агаян А.Г</w:t>
      </w:r>
      <w:r w:rsidRPr="008638CE" w:rsidR="002B1D61">
        <w:rPr>
          <w:sz w:val="24"/>
          <w:szCs w:val="24"/>
        </w:rPr>
        <w:t>.</w:t>
      </w:r>
      <w:r w:rsidRPr="008638CE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8638CE" w:rsidR="00D656E4">
        <w:rPr>
          <w:sz w:val="24"/>
          <w:szCs w:val="24"/>
        </w:rPr>
        <w:t xml:space="preserve">ч. </w:t>
      </w:r>
      <w:r w:rsidRPr="008638CE" w:rsidR="00312E96">
        <w:rPr>
          <w:sz w:val="24"/>
          <w:szCs w:val="24"/>
        </w:rPr>
        <w:t>3</w:t>
      </w:r>
      <w:r w:rsidRPr="008638CE" w:rsidR="009649A4">
        <w:rPr>
          <w:sz w:val="24"/>
          <w:szCs w:val="24"/>
        </w:rPr>
        <w:t xml:space="preserve"> ст. 12.</w:t>
      </w:r>
      <w:r w:rsidRPr="008638CE" w:rsidR="000458A8">
        <w:rPr>
          <w:sz w:val="24"/>
          <w:szCs w:val="24"/>
        </w:rPr>
        <w:t>9</w:t>
      </w:r>
      <w:r w:rsidRPr="008638CE" w:rsidR="009649A4">
        <w:rPr>
          <w:sz w:val="24"/>
          <w:szCs w:val="24"/>
        </w:rPr>
        <w:t xml:space="preserve"> </w:t>
      </w:r>
      <w:r w:rsidRPr="008638CE">
        <w:rPr>
          <w:sz w:val="24"/>
          <w:szCs w:val="24"/>
        </w:rPr>
        <w:t xml:space="preserve">КоАП РФ в виде административного штрафа в размере </w:t>
      </w:r>
      <w:r w:rsidRPr="008638CE" w:rsidR="00312E96">
        <w:rPr>
          <w:sz w:val="24"/>
          <w:szCs w:val="24"/>
        </w:rPr>
        <w:t>1 500</w:t>
      </w:r>
      <w:r w:rsidRPr="008638CE" w:rsidR="009D0032">
        <w:rPr>
          <w:sz w:val="24"/>
          <w:szCs w:val="24"/>
        </w:rPr>
        <w:t xml:space="preserve"> </w:t>
      </w:r>
      <w:r w:rsidRPr="008638CE">
        <w:rPr>
          <w:sz w:val="24"/>
          <w:szCs w:val="24"/>
        </w:rPr>
        <w:t xml:space="preserve">рублей, постановление вступило в законную силу </w:t>
      </w:r>
      <w:r w:rsidRPr="008638CE" w:rsidR="00312E96">
        <w:rPr>
          <w:sz w:val="24"/>
          <w:szCs w:val="24"/>
        </w:rPr>
        <w:t>16</w:t>
      </w:r>
      <w:r w:rsidRPr="008638CE" w:rsidR="000458A8">
        <w:rPr>
          <w:sz w:val="24"/>
          <w:szCs w:val="24"/>
        </w:rPr>
        <w:t>.08.2025</w:t>
      </w:r>
      <w:r w:rsidRPr="008638CE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CD656D" w:rsidRPr="008638CE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>карточкой правонарушения;</w:t>
      </w:r>
    </w:p>
    <w:p w:rsidR="00DD0B50" w:rsidRPr="008638CE" w:rsidP="00687B2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ab/>
        <w:t xml:space="preserve">- информацией ГИС ГМП </w:t>
      </w:r>
      <w:r w:rsidRPr="008638CE" w:rsidR="00284AE3">
        <w:rPr>
          <w:sz w:val="24"/>
          <w:szCs w:val="24"/>
        </w:rPr>
        <w:t>об отс</w:t>
      </w:r>
      <w:r w:rsidRPr="008638CE" w:rsidR="00CD656D">
        <w:rPr>
          <w:sz w:val="24"/>
          <w:szCs w:val="24"/>
        </w:rPr>
        <w:t>утствии данных по оплате штрафа;</w:t>
      </w:r>
    </w:p>
    <w:p w:rsidR="00CD656D" w:rsidRPr="008638CE" w:rsidP="00CD656D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>-</w:t>
      </w:r>
      <w:r w:rsidRPr="008638CE">
        <w:rPr>
          <w:sz w:val="24"/>
          <w:szCs w:val="24"/>
        </w:rPr>
        <w:tab/>
        <w:t>сведе</w:t>
      </w:r>
      <w:r w:rsidRPr="008638CE">
        <w:rPr>
          <w:sz w:val="24"/>
          <w:szCs w:val="24"/>
        </w:rPr>
        <w:t>ниями административной практики.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>В соо</w:t>
      </w:r>
      <w:r w:rsidRPr="008638CE">
        <w:rPr>
          <w:sz w:val="24"/>
          <w:szCs w:val="24"/>
        </w:rPr>
        <w:t xml:space="preserve">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</w:t>
      </w:r>
      <w:r w:rsidRPr="008638CE">
        <w:rPr>
          <w:sz w:val="24"/>
          <w:szCs w:val="24"/>
        </w:rPr>
        <w:t>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>Таким образом, с учетом требований ст. 32.2 КоАП РФ, последним д</w:t>
      </w:r>
      <w:r w:rsidRPr="008638CE">
        <w:rPr>
          <w:sz w:val="24"/>
          <w:szCs w:val="24"/>
        </w:rPr>
        <w:t xml:space="preserve">нем оплаты штрафа </w:t>
      </w:r>
      <w:r w:rsidRPr="008638CE" w:rsidR="000458A8">
        <w:rPr>
          <w:sz w:val="24"/>
          <w:szCs w:val="24"/>
        </w:rPr>
        <w:t>Агаяном А.Г</w:t>
      </w:r>
      <w:r w:rsidRPr="008638CE" w:rsidR="002B1D61">
        <w:rPr>
          <w:sz w:val="24"/>
          <w:szCs w:val="24"/>
        </w:rPr>
        <w:t>.</w:t>
      </w:r>
      <w:r w:rsidRPr="008638CE" w:rsidR="00023DBD">
        <w:rPr>
          <w:sz w:val="24"/>
          <w:szCs w:val="24"/>
        </w:rPr>
        <w:t xml:space="preserve"> </w:t>
      </w:r>
      <w:r w:rsidRPr="008638CE">
        <w:rPr>
          <w:sz w:val="24"/>
          <w:szCs w:val="24"/>
        </w:rPr>
        <w:t xml:space="preserve">являлось </w:t>
      </w:r>
      <w:r w:rsidRPr="008638CE" w:rsidR="00312E96">
        <w:rPr>
          <w:sz w:val="24"/>
          <w:szCs w:val="24"/>
        </w:rPr>
        <w:t>15</w:t>
      </w:r>
      <w:r w:rsidRPr="008638CE" w:rsidR="000458A8">
        <w:rPr>
          <w:sz w:val="24"/>
          <w:szCs w:val="24"/>
        </w:rPr>
        <w:t>.10.2025</w:t>
      </w:r>
      <w:r w:rsidRPr="008638CE">
        <w:rPr>
          <w:sz w:val="24"/>
          <w:szCs w:val="24"/>
        </w:rPr>
        <w:t xml:space="preserve">. 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 xml:space="preserve">Действия </w:t>
      </w:r>
      <w:r w:rsidRPr="008638CE" w:rsidR="000458A8">
        <w:rPr>
          <w:sz w:val="24"/>
          <w:szCs w:val="24"/>
        </w:rPr>
        <w:t>Агаяна А.Г</w:t>
      </w:r>
      <w:r w:rsidRPr="008638CE" w:rsidR="002B1D61">
        <w:rPr>
          <w:sz w:val="24"/>
          <w:szCs w:val="24"/>
        </w:rPr>
        <w:t>.</w:t>
      </w:r>
      <w:r w:rsidRPr="008638CE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8638CE" w:rsidR="000458A8">
        <w:rPr>
          <w:sz w:val="24"/>
          <w:szCs w:val="24"/>
        </w:rPr>
        <w:t>Агаяна А.Г</w:t>
      </w:r>
      <w:r w:rsidRPr="008638CE" w:rsidR="002B1D61">
        <w:rPr>
          <w:sz w:val="24"/>
          <w:szCs w:val="24"/>
        </w:rPr>
        <w:t>.</w:t>
      </w:r>
      <w:r w:rsidRPr="008638CE">
        <w:rPr>
          <w:sz w:val="24"/>
          <w:szCs w:val="24"/>
        </w:rPr>
        <w:t>, его имущественное положение.</w:t>
      </w:r>
    </w:p>
    <w:p w:rsidR="0064313D" w:rsidRPr="008638CE" w:rsidP="0064313D">
      <w:pPr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638CE">
        <w:rPr>
          <w:rFonts w:ascii="Times New Roman" w:eastAsia="Times New Roman" w:hAnsi="Times New Roman" w:cs="Times New Roman"/>
          <w:color w:val="auto"/>
          <w:lang w:eastAsia="ar-SA"/>
        </w:rPr>
        <w:t>Обстоятельств, смягчающих и отягчающих административную ответственность в соответствии со ст. ст. 4.</w:t>
      </w:r>
      <w:r w:rsidRPr="008638CE">
        <w:rPr>
          <w:rFonts w:ascii="Times New Roman" w:eastAsia="Times New Roman" w:hAnsi="Times New Roman" w:cs="Times New Roman"/>
          <w:color w:val="auto"/>
          <w:lang w:eastAsia="ar-SA"/>
        </w:rPr>
        <w:t>2, 4.3 Кодекса Российской Федерации об административных правонаруш</w:t>
      </w:r>
      <w:r w:rsidRPr="008638CE">
        <w:rPr>
          <w:rFonts w:ascii="Times New Roman" w:eastAsia="Times New Roman" w:hAnsi="Times New Roman" w:cs="Times New Roman"/>
          <w:color w:val="auto"/>
          <w:lang w:eastAsia="ar-SA"/>
        </w:rPr>
        <w:t>ениях, судья не усматривает</w:t>
      </w:r>
      <w:r w:rsidRPr="008638CE">
        <w:rPr>
          <w:rFonts w:ascii="Times New Roman" w:eastAsia="Times New Roman" w:hAnsi="Times New Roman" w:cs="Times New Roman"/>
          <w:color w:val="auto"/>
        </w:rPr>
        <w:t xml:space="preserve">.    </w:t>
      </w:r>
    </w:p>
    <w:p w:rsidR="0064313D" w:rsidRPr="008638CE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8638CE">
        <w:rPr>
          <w:rFonts w:ascii="Times New Roman" w:eastAsia="Calibri" w:hAnsi="Times New Roman" w:cs="Times New Roman"/>
          <w:color w:val="auto"/>
        </w:rPr>
        <w:t xml:space="preserve">Учитывая установленные обстоятельства, данные о личности </w:t>
      </w:r>
      <w:r w:rsidRPr="008638CE" w:rsidR="000458A8">
        <w:rPr>
          <w:rFonts w:ascii="Times New Roman" w:hAnsi="Times New Roman" w:cs="Times New Roman"/>
          <w:color w:val="auto"/>
        </w:rPr>
        <w:t>Агаяна А.Г</w:t>
      </w:r>
      <w:r w:rsidRPr="008638CE" w:rsidR="002B1D61">
        <w:rPr>
          <w:rFonts w:ascii="Times New Roman" w:hAnsi="Times New Roman" w:cs="Times New Roman"/>
          <w:color w:val="auto"/>
        </w:rPr>
        <w:t>.</w:t>
      </w:r>
      <w:r w:rsidRPr="008638CE">
        <w:rPr>
          <w:rFonts w:ascii="Times New Roman" w:eastAsia="Calibri" w:hAnsi="Times New Roman" w:cs="Times New Roman"/>
          <w:color w:val="auto"/>
        </w:rPr>
        <w:t xml:space="preserve">, </w:t>
      </w:r>
      <w:r w:rsidRPr="008638CE" w:rsidR="009E05B8">
        <w:rPr>
          <w:rFonts w:ascii="Times New Roman" w:eastAsia="Calibri" w:hAnsi="Times New Roman" w:cs="Times New Roman"/>
          <w:color w:val="auto"/>
        </w:rPr>
        <w:t xml:space="preserve">мировой </w:t>
      </w:r>
      <w:r w:rsidRPr="008638CE">
        <w:rPr>
          <w:rFonts w:ascii="Times New Roman" w:eastAsia="Calibri" w:hAnsi="Times New Roman" w:cs="Times New Roman"/>
          <w:color w:val="auto"/>
        </w:rPr>
        <w:t>судья назначает ему административное наказание в виде административного штрафа.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8638CE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8638CE">
        <w:rPr>
          <w:sz w:val="24"/>
          <w:szCs w:val="24"/>
        </w:rPr>
        <w:t>ПОСТАНОВИЛ: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>Агаяна</w:t>
      </w:r>
      <w:r w:rsidRPr="008638CE">
        <w:rPr>
          <w:sz w:val="24"/>
          <w:szCs w:val="24"/>
        </w:rPr>
        <w:t xml:space="preserve"> А.Г.</w:t>
      </w:r>
      <w:r w:rsidRPr="008638CE">
        <w:rPr>
          <w:sz w:val="24"/>
          <w:szCs w:val="24"/>
        </w:rPr>
        <w:t xml:space="preserve"> </w:t>
      </w:r>
      <w:r w:rsidRPr="008638CE">
        <w:rPr>
          <w:sz w:val="24"/>
          <w:szCs w:val="24"/>
        </w:rPr>
        <w:t>признать виновным в совершении административного правонарушения</w:t>
      </w:r>
      <w:r w:rsidRPr="008638CE">
        <w:rPr>
          <w:sz w:val="24"/>
          <w:szCs w:val="24"/>
        </w:rPr>
        <w:t>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</w:t>
      </w:r>
      <w:r w:rsidRPr="008638CE">
        <w:rPr>
          <w:sz w:val="24"/>
          <w:szCs w:val="24"/>
        </w:rPr>
        <w:t>яет</w:t>
      </w:r>
      <w:r w:rsidRPr="008638CE" w:rsidR="00012FDC">
        <w:rPr>
          <w:sz w:val="24"/>
          <w:szCs w:val="24"/>
        </w:rPr>
        <w:t xml:space="preserve"> </w:t>
      </w:r>
      <w:r w:rsidRPr="008638CE" w:rsidR="00312E96">
        <w:rPr>
          <w:sz w:val="24"/>
          <w:szCs w:val="24"/>
        </w:rPr>
        <w:t>3 000</w:t>
      </w:r>
      <w:r w:rsidRPr="008638CE">
        <w:rPr>
          <w:sz w:val="24"/>
          <w:szCs w:val="24"/>
        </w:rPr>
        <w:t xml:space="preserve"> (</w:t>
      </w:r>
      <w:r w:rsidRPr="008638CE" w:rsidR="00312E96">
        <w:rPr>
          <w:sz w:val="24"/>
          <w:szCs w:val="24"/>
        </w:rPr>
        <w:t>три</w:t>
      </w:r>
      <w:r w:rsidRPr="008638CE" w:rsidR="005F2D81">
        <w:rPr>
          <w:sz w:val="24"/>
          <w:szCs w:val="24"/>
        </w:rPr>
        <w:t xml:space="preserve"> тысяч</w:t>
      </w:r>
      <w:r w:rsidRPr="008638CE" w:rsidR="00312E96">
        <w:rPr>
          <w:sz w:val="24"/>
          <w:szCs w:val="24"/>
        </w:rPr>
        <w:t>и</w:t>
      </w:r>
      <w:r w:rsidRPr="008638CE">
        <w:rPr>
          <w:sz w:val="24"/>
          <w:szCs w:val="24"/>
        </w:rPr>
        <w:t>) рублей.</w:t>
      </w:r>
    </w:p>
    <w:p w:rsidR="00C878AE" w:rsidRPr="008638CE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638CE">
        <w:rPr>
          <w:rFonts w:ascii="Times New Roman" w:eastAsia="Times New Roman" w:hAnsi="Times New Roman" w:cs="Times New Roman"/>
          <w:color w:val="auto"/>
        </w:rPr>
        <w:tab/>
      </w:r>
      <w:r w:rsidRPr="008638CE" w:rsidR="00DD0B50">
        <w:rPr>
          <w:rFonts w:ascii="Times New Roman" w:eastAsia="Times New Roman" w:hAnsi="Times New Roman" w:cs="Times New Roman"/>
          <w:color w:val="auto"/>
        </w:rPr>
        <w:t xml:space="preserve">Штраф подлежит уплате на счет: </w:t>
      </w:r>
      <w:r w:rsidRPr="008638CE">
        <w:rPr>
          <w:rFonts w:ascii="Times New Roman" w:eastAsia="Times New Roman" w:hAnsi="Times New Roman" w:cs="Times New Roman"/>
          <w:color w:val="auto"/>
        </w:rPr>
        <w:t>п</w:t>
      </w:r>
      <w:r w:rsidRPr="008638CE" w:rsidR="00DD0B50">
        <w:rPr>
          <w:rFonts w:ascii="Times New Roman" w:eastAsia="Times New Roman" w:hAnsi="Times New Roman" w:cs="Times New Roman"/>
          <w:color w:val="auto"/>
        </w:rPr>
        <w:t xml:space="preserve">олучатель </w:t>
      </w:r>
      <w:r w:rsidRPr="008638CE">
        <w:rPr>
          <w:rFonts w:ascii="Times New Roman" w:eastAsia="Times New Roman" w:hAnsi="Times New Roman" w:cs="Times New Roman"/>
          <w:color w:val="auto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</w:t>
      </w:r>
      <w:r w:rsidRPr="008638CE">
        <w:rPr>
          <w:rFonts w:ascii="Times New Roman" w:eastAsia="Times New Roman" w:hAnsi="Times New Roman" w:cs="Times New Roman"/>
          <w:color w:val="auto"/>
        </w:rPr>
        <w:t xml:space="preserve">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8638CE" w:rsidR="002F35DB">
        <w:rPr>
          <w:rFonts w:ascii="Times New Roman" w:eastAsia="Times New Roman" w:hAnsi="Times New Roman" w:cs="Times New Roman"/>
          <w:color w:val="auto"/>
        </w:rPr>
        <w:t>0412365400405012032520171</w:t>
      </w:r>
      <w:r w:rsidRPr="008638CE" w:rsidR="00122434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8638CE" w:rsidP="00C878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638CE">
        <w:rPr>
          <w:rFonts w:ascii="Times New Roman" w:eastAsia="Times New Roman" w:hAnsi="Times New Roman" w:cs="Times New Roman"/>
          <w:color w:val="auto"/>
        </w:rPr>
        <w:t xml:space="preserve">Административный штраф подлежит уплате </w:t>
      </w:r>
      <w:r w:rsidRPr="008638CE">
        <w:rPr>
          <w:rFonts w:ascii="Times New Roman" w:eastAsia="Times New Roman" w:hAnsi="Times New Roman" w:cs="Times New Roman"/>
          <w:color w:val="auto"/>
        </w:rPr>
        <w:t>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</w:t>
      </w:r>
      <w:r w:rsidRPr="008638CE">
        <w:rPr>
          <w:rFonts w:ascii="Times New Roman" w:eastAsia="Times New Roman" w:hAnsi="Times New Roman" w:cs="Times New Roman"/>
          <w:color w:val="auto"/>
        </w:rPr>
        <w:t>ушениях.</w:t>
      </w:r>
    </w:p>
    <w:p w:rsidR="00DD0B50" w:rsidRPr="008638CE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638CE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8638CE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8638CE" w:rsidR="009649A4">
        <w:rPr>
          <w:sz w:val="24"/>
          <w:szCs w:val="24"/>
        </w:rPr>
        <w:t>дней</w:t>
      </w:r>
      <w:r w:rsidRPr="008638C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8638CE" w:rsidR="00422AE4">
        <w:rPr>
          <w:sz w:val="24"/>
          <w:szCs w:val="24"/>
        </w:rPr>
        <w:t xml:space="preserve">вление может быть опротестовано </w:t>
      </w:r>
      <w:r w:rsidRPr="008638CE">
        <w:rPr>
          <w:sz w:val="24"/>
          <w:szCs w:val="24"/>
        </w:rPr>
        <w:t>прокурором.</w:t>
      </w:r>
      <w:r w:rsidRPr="008638CE" w:rsidR="00422AE4">
        <w:rPr>
          <w:sz w:val="24"/>
          <w:szCs w:val="24"/>
        </w:rPr>
        <w:t xml:space="preserve"> </w:t>
      </w:r>
    </w:p>
    <w:p w:rsidR="00422AE4" w:rsidRPr="008638C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023DBD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DD0B50" w:rsidRPr="008638CE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DD0B50" w:rsidRPr="008638CE" w:rsidP="00DD0B50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8638CE" w:rsidP="008638CE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8638CE">
        <w:rPr>
          <w:rFonts w:ascii="Times New Roman" w:eastAsia="Sylfaen" w:hAnsi="Times New Roman" w:cs="Times New Roman"/>
          <w:color w:val="auto"/>
        </w:rPr>
        <w:t>Мировой судья</w:t>
      </w:r>
      <w:r w:rsidRPr="008638CE">
        <w:rPr>
          <w:rFonts w:ascii="Times New Roman" w:eastAsia="Sylfaen" w:hAnsi="Times New Roman" w:cs="Times New Roman"/>
          <w:color w:val="auto"/>
        </w:rPr>
        <w:tab/>
        <w:t xml:space="preserve"> </w:t>
      </w:r>
      <w:r w:rsidRPr="008638CE">
        <w:rPr>
          <w:rFonts w:ascii="Times New Roman" w:eastAsia="Sylfaen" w:hAnsi="Times New Roman" w:cs="Times New Roman"/>
          <w:color w:val="auto"/>
        </w:rPr>
        <w:tab/>
      </w:r>
      <w:r w:rsidRPr="008638CE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8638CE" w:rsidR="00284AE3">
        <w:rPr>
          <w:rFonts w:ascii="Times New Roman" w:eastAsia="Times New Roman" w:hAnsi="Times New Roman" w:cs="Times New Roman"/>
          <w:color w:val="auto"/>
        </w:rPr>
        <w:t>Агзямова</w:t>
      </w:r>
    </w:p>
    <w:p w:rsidR="00DD0B50" w:rsidRPr="008638CE" w:rsidP="00DD0B50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p w:rsidR="004E2680" w:rsidRPr="008638CE" w:rsidP="00012FD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</w:rPr>
      </w:pPr>
      <w:r w:rsidRPr="008638CE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4E2680" w:rsidRPr="008638CE" w:rsidP="00012FDC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</w:rPr>
      </w:pPr>
    </w:p>
    <w:p w:rsidR="004E2680" w:rsidRPr="008638CE" w:rsidP="00CD656D">
      <w:pPr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CD656D" w:rsidRPr="008638CE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CD656D" w:rsidRPr="008638CE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8638CE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D656D" w:rsidRPr="008638CE" w:rsidP="00DD0B50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023DBD">
      <w:type w:val="continuous"/>
      <w:pgSz w:w="11905" w:h="16837"/>
      <w:pgMar w:top="567" w:right="709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12FDC"/>
    <w:rsid w:val="00022933"/>
    <w:rsid w:val="00023DBD"/>
    <w:rsid w:val="000458A8"/>
    <w:rsid w:val="000460AC"/>
    <w:rsid w:val="00087479"/>
    <w:rsid w:val="000A6CC5"/>
    <w:rsid w:val="000D2C32"/>
    <w:rsid w:val="000F12B5"/>
    <w:rsid w:val="00122434"/>
    <w:rsid w:val="001239AF"/>
    <w:rsid w:val="00195E6C"/>
    <w:rsid w:val="001E5B97"/>
    <w:rsid w:val="002521FE"/>
    <w:rsid w:val="00264A63"/>
    <w:rsid w:val="00284AE3"/>
    <w:rsid w:val="00286165"/>
    <w:rsid w:val="00287A44"/>
    <w:rsid w:val="002B1D61"/>
    <w:rsid w:val="002F35DB"/>
    <w:rsid w:val="00307197"/>
    <w:rsid w:val="00312E96"/>
    <w:rsid w:val="00396EA0"/>
    <w:rsid w:val="003B41DD"/>
    <w:rsid w:val="003D7215"/>
    <w:rsid w:val="004127A7"/>
    <w:rsid w:val="00422AE4"/>
    <w:rsid w:val="004751E1"/>
    <w:rsid w:val="00486427"/>
    <w:rsid w:val="004C5768"/>
    <w:rsid w:val="004C758B"/>
    <w:rsid w:val="004E2680"/>
    <w:rsid w:val="00526B50"/>
    <w:rsid w:val="00560DBC"/>
    <w:rsid w:val="00583622"/>
    <w:rsid w:val="005D66F1"/>
    <w:rsid w:val="005F2D81"/>
    <w:rsid w:val="006144B4"/>
    <w:rsid w:val="0064313D"/>
    <w:rsid w:val="00675E48"/>
    <w:rsid w:val="00687B22"/>
    <w:rsid w:val="007064E7"/>
    <w:rsid w:val="007171CF"/>
    <w:rsid w:val="00722C98"/>
    <w:rsid w:val="007539C3"/>
    <w:rsid w:val="007B615E"/>
    <w:rsid w:val="007C4E64"/>
    <w:rsid w:val="007F7E10"/>
    <w:rsid w:val="008355E6"/>
    <w:rsid w:val="008638CE"/>
    <w:rsid w:val="00891789"/>
    <w:rsid w:val="008E2F04"/>
    <w:rsid w:val="008F2BBC"/>
    <w:rsid w:val="008F3342"/>
    <w:rsid w:val="00900D99"/>
    <w:rsid w:val="00902DCE"/>
    <w:rsid w:val="00936BCA"/>
    <w:rsid w:val="009542BB"/>
    <w:rsid w:val="00963820"/>
    <w:rsid w:val="009649A4"/>
    <w:rsid w:val="009920B9"/>
    <w:rsid w:val="00996C27"/>
    <w:rsid w:val="009A0EBE"/>
    <w:rsid w:val="009A656D"/>
    <w:rsid w:val="009B0457"/>
    <w:rsid w:val="009B5A53"/>
    <w:rsid w:val="009C0D5B"/>
    <w:rsid w:val="009C637C"/>
    <w:rsid w:val="009D0032"/>
    <w:rsid w:val="009D2DDE"/>
    <w:rsid w:val="009E05B8"/>
    <w:rsid w:val="00A01D9D"/>
    <w:rsid w:val="00A20669"/>
    <w:rsid w:val="00A51058"/>
    <w:rsid w:val="00A8125F"/>
    <w:rsid w:val="00A94966"/>
    <w:rsid w:val="00AE0723"/>
    <w:rsid w:val="00AF3C5D"/>
    <w:rsid w:val="00B15F14"/>
    <w:rsid w:val="00B82382"/>
    <w:rsid w:val="00BB1951"/>
    <w:rsid w:val="00BB23DD"/>
    <w:rsid w:val="00BC2922"/>
    <w:rsid w:val="00BD48C8"/>
    <w:rsid w:val="00BE0C06"/>
    <w:rsid w:val="00BE3457"/>
    <w:rsid w:val="00C313C8"/>
    <w:rsid w:val="00C869E5"/>
    <w:rsid w:val="00C878AE"/>
    <w:rsid w:val="00CD656D"/>
    <w:rsid w:val="00D37133"/>
    <w:rsid w:val="00D656E4"/>
    <w:rsid w:val="00DD0B50"/>
    <w:rsid w:val="00E11490"/>
    <w:rsid w:val="00E13F92"/>
    <w:rsid w:val="00E4079F"/>
    <w:rsid w:val="00E52246"/>
    <w:rsid w:val="00E56A6C"/>
    <w:rsid w:val="00EC6268"/>
    <w:rsid w:val="00EE71A0"/>
    <w:rsid w:val="00F04AF6"/>
    <w:rsid w:val="00F247CF"/>
    <w:rsid w:val="00F54D02"/>
    <w:rsid w:val="00F70A0A"/>
    <w:rsid w:val="00F71E13"/>
    <w:rsid w:val="00FD15F2"/>
    <w:rsid w:val="00FE2B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067307-0873-49B8-95DC-3DA2C0CE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6CBFA-A555-429D-8DD1-2B2CCA6A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